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C2F8" w14:textId="5D2B5699" w:rsidR="00524140" w:rsidRPr="00224AD9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36"/>
          <w:szCs w:val="36"/>
          <w:lang w:eastAsia="es-ES"/>
        </w:rPr>
      </w:pPr>
      <w:r w:rsidRPr="00224AD9">
        <w:rPr>
          <w:rFonts w:ascii="Calibri" w:hAnsi="Calibri" w:cs="Calibri"/>
          <w:b/>
          <w:bCs/>
          <w:sz w:val="36"/>
          <w:szCs w:val="36"/>
          <w:lang w:eastAsia="es-ES"/>
        </w:rPr>
        <w:t xml:space="preserve">ANNEX </w:t>
      </w:r>
      <w:r w:rsidR="00524140" w:rsidRPr="00224AD9">
        <w:rPr>
          <w:rFonts w:ascii="Calibri" w:hAnsi="Calibri" w:cs="Calibri"/>
          <w:b/>
          <w:bCs/>
          <w:sz w:val="36"/>
          <w:szCs w:val="36"/>
          <w:lang w:eastAsia="es-ES"/>
        </w:rPr>
        <w:t>1</w:t>
      </w:r>
      <w:r w:rsidR="4622B507" w:rsidRPr="00224AD9">
        <w:rPr>
          <w:rFonts w:ascii="Calibri" w:hAnsi="Calibri" w:cs="Calibri"/>
          <w:b/>
          <w:bCs/>
          <w:sz w:val="36"/>
          <w:szCs w:val="36"/>
          <w:lang w:eastAsia="es-ES"/>
        </w:rPr>
        <w:t>5</w:t>
      </w:r>
    </w:p>
    <w:p w14:paraId="01D73A91" w14:textId="77777777" w:rsidR="0059144C" w:rsidRPr="00224AD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224AD9">
        <w:rPr>
          <w:rFonts w:ascii="Calibri" w:hAnsi="Calibri" w:cs="Calibri"/>
          <w:b/>
          <w:sz w:val="36"/>
          <w:szCs w:val="36"/>
          <w:lang w:eastAsia="es-ES"/>
        </w:rPr>
        <w:t xml:space="preserve">Model oferta </w:t>
      </w:r>
      <w:r w:rsidR="00D919CE" w:rsidRPr="00224AD9">
        <w:rPr>
          <w:rFonts w:ascii="Calibri" w:hAnsi="Calibri" w:cs="Calibri"/>
          <w:b/>
          <w:sz w:val="36"/>
          <w:szCs w:val="36"/>
          <w:lang w:eastAsia="es-ES"/>
        </w:rPr>
        <w:t>TÈCNICA</w:t>
      </w:r>
      <w:r w:rsidR="007A6C74" w:rsidRPr="00224AD9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</w:p>
    <w:p w14:paraId="672A6659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7A030C13" w14:textId="77777777" w:rsidR="008F6FA1" w:rsidRPr="00567AE3" w:rsidRDefault="008F6FA1" w:rsidP="008F6FA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08ED912C" w14:textId="77777777" w:rsidR="00224AD9" w:rsidRPr="002642FF" w:rsidRDefault="00224AD9" w:rsidP="00224A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3E24A03" w14:textId="43BE1CFA" w:rsidR="00224AD9" w:rsidRPr="00224AD9" w:rsidRDefault="00224AD9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  <w:r>
        <w:rPr>
          <w:rFonts w:ascii="Calibri" w:hAnsi="Calibri" w:cs="Calibri"/>
        </w:rPr>
        <w:t>Segons l’indicat en el PPT</w:t>
      </w:r>
      <w:r w:rsidR="008F6FA1">
        <w:rPr>
          <w:rFonts w:ascii="Calibri" w:hAnsi="Calibri" w:cs="Calibri"/>
        </w:rPr>
        <w:t>.</w:t>
      </w:r>
    </w:p>
    <w:sectPr w:rsidR="00224AD9" w:rsidRPr="00224AD9" w:rsidSect="00224AD9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C7B" w14:textId="77777777"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96175313" name="Imatge 896175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A809" w14:textId="77777777"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9908203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61321623">
    <w:abstractNumId w:val="1"/>
  </w:num>
  <w:num w:numId="2" w16cid:durableId="94137600">
    <w:abstractNumId w:val="0"/>
  </w:num>
  <w:num w:numId="3" w16cid:durableId="471291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216F6"/>
    <w:rsid w:val="00134E6F"/>
    <w:rsid w:val="0016725E"/>
    <w:rsid w:val="0017011C"/>
    <w:rsid w:val="00224AD9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54C4F"/>
    <w:rsid w:val="00882B7B"/>
    <w:rsid w:val="008E3AA1"/>
    <w:rsid w:val="008F6F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65833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2C19"/>
    <w:rsid w:val="00F270AF"/>
    <w:rsid w:val="00F277E0"/>
    <w:rsid w:val="00F454D8"/>
    <w:rsid w:val="00F85666"/>
    <w:rsid w:val="00F934D3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2023-07-31T09:13:00Z</dcterms:created>
  <dcterms:modified xsi:type="dcterms:W3CDTF">2026-04-16T09:13:00Z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